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1E" w:rsidRPr="00CF3F1E" w:rsidRDefault="00C97B46" w:rsidP="00CF3F1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u w:val="single"/>
        </w:rPr>
      </w:pPr>
      <w:r w:rsidRPr="00CF3F1E">
        <w:rPr>
          <w:rStyle w:val="a4"/>
          <w:b w:val="0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CF3F1E">
        <w:rPr>
          <w:rStyle w:val="a4"/>
          <w:b w:val="0"/>
          <w:color w:val="000000"/>
          <w:sz w:val="28"/>
          <w:szCs w:val="28"/>
        </w:rPr>
        <w:t xml:space="preserve">       </w:t>
      </w:r>
      <w:r w:rsidR="00CF3F1E" w:rsidRPr="00CF3F1E">
        <w:rPr>
          <w:rStyle w:val="a4"/>
          <w:b w:val="0"/>
          <w:color w:val="000000"/>
          <w:sz w:val="28"/>
          <w:szCs w:val="28"/>
        </w:rPr>
        <w:t xml:space="preserve">  </w:t>
      </w:r>
      <w:r w:rsidR="00CF3F1E" w:rsidRPr="00CF3F1E">
        <w:rPr>
          <w:rStyle w:val="a4"/>
          <w:b w:val="0"/>
          <w:color w:val="000000"/>
          <w:sz w:val="28"/>
          <w:szCs w:val="28"/>
          <w:u w:val="single"/>
        </w:rPr>
        <w:t>Комиссия по делам несовершеннолетних предупреждает!</w:t>
      </w:r>
    </w:p>
    <w:p w:rsidR="00C97B46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C97B46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0000"/>
          <w:sz w:val="18"/>
          <w:szCs w:val="18"/>
        </w:rPr>
        <w:drawing>
          <wp:inline distT="0" distB="0" distL="0" distR="0" wp14:anchorId="054D00B0" wp14:editId="762021CC">
            <wp:extent cx="6772275" cy="2514600"/>
            <wp:effectExtent l="0" t="0" r="0" b="0"/>
            <wp:docPr id="1" name="Рисунок 1" descr="C:\Users\User\Desktop\regnum_picture_1452858062420301_normal-864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gnum_picture_1452858062420301_normal-864x3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097" cy="25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46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C97B46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>УВАЖАЕМЫЕ ВЗРОСЛЫЕ:</w:t>
      </w:r>
    </w:p>
    <w:p w:rsidR="00125683" w:rsidRPr="00094BAA" w:rsidRDefault="00C97B46" w:rsidP="00094B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>РОДИТЕЛИ, РУКОВОДИТЕЛИ ОБРАЗОВАТЕЛЬНЫХ УЧРЕЖДЕНИЙ, ПЕДАГОГИ!</w:t>
      </w:r>
    </w:p>
    <w:p w:rsidR="00C97B46" w:rsidRPr="00125683" w:rsidRDefault="00C97B46" w:rsidP="00094B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>Безопасность жизни детей на водоемах во многих случаях зависит ТОЛЬКО ОТ ВАС! </w:t>
      </w:r>
      <w:r w:rsidRPr="00125683">
        <w:rPr>
          <w:color w:val="000000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97B46" w:rsidRPr="00125683" w:rsidRDefault="00C97B46" w:rsidP="00094B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>Категорически запрещено купание:</w:t>
      </w:r>
    </w:p>
    <w:p w:rsidR="00C97B46" w:rsidRPr="00125683" w:rsidRDefault="00125683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7B46" w:rsidRPr="00125683">
        <w:rPr>
          <w:color w:val="000000"/>
          <w:sz w:val="28"/>
          <w:szCs w:val="28"/>
        </w:rPr>
        <w:t>детей без надзора взрослых;</w:t>
      </w:r>
    </w:p>
    <w:p w:rsidR="00C97B46" w:rsidRPr="00125683" w:rsidRDefault="00125683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7B46" w:rsidRPr="00125683">
        <w:rPr>
          <w:color w:val="000000"/>
          <w:sz w:val="28"/>
          <w:szCs w:val="28"/>
        </w:rPr>
        <w:t>в незнакомых местах;</w:t>
      </w:r>
    </w:p>
    <w:p w:rsidR="00C97B46" w:rsidRPr="00125683" w:rsidRDefault="00125683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7B46" w:rsidRPr="00125683">
        <w:rPr>
          <w:color w:val="000000"/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C97B46" w:rsidRPr="00125683" w:rsidRDefault="00C97B46" w:rsidP="00094B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>Необходимо соблюдать следующие правила: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Во избежание перегревания отдыхайте на пляже в головном уборе.</w:t>
      </w:r>
    </w:p>
    <w:p w:rsidR="00C97B46" w:rsidRPr="00125683" w:rsidRDefault="00C97B46" w:rsidP="00C97B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683">
        <w:rPr>
          <w:color w:val="000000"/>
          <w:sz w:val="28"/>
          <w:szCs w:val="28"/>
        </w:rPr>
        <w:t>- Не допускать ситуаций неоправданного риска, шалости на воде.</w:t>
      </w:r>
    </w:p>
    <w:p w:rsidR="00125683" w:rsidRDefault="00125683" w:rsidP="00C97B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125683" w:rsidRDefault="00125683" w:rsidP="001256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 xml:space="preserve">Помните! </w:t>
      </w:r>
    </w:p>
    <w:p w:rsidR="00125683" w:rsidRPr="005A3C83" w:rsidRDefault="00125683" w:rsidP="005A3C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125683">
        <w:rPr>
          <w:rStyle w:val="a4"/>
          <w:color w:val="000000"/>
          <w:sz w:val="28"/>
          <w:szCs w:val="28"/>
        </w:rPr>
        <w:t xml:space="preserve">Только неукоснительное соблюдение мер безопасного поведения </w:t>
      </w:r>
      <w:r w:rsidR="005A3C83">
        <w:rPr>
          <w:rStyle w:val="a4"/>
          <w:color w:val="000000"/>
          <w:sz w:val="28"/>
          <w:szCs w:val="28"/>
        </w:rPr>
        <w:t>на воде может предупредить беду!</w:t>
      </w:r>
    </w:p>
    <w:p w:rsidR="00C97B46" w:rsidRDefault="00C97B46"/>
    <w:sectPr w:rsidR="00C97B46" w:rsidSect="0068080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8B"/>
    <w:rsid w:val="00094BAA"/>
    <w:rsid w:val="00123F06"/>
    <w:rsid w:val="00125683"/>
    <w:rsid w:val="0056248B"/>
    <w:rsid w:val="005A3C83"/>
    <w:rsid w:val="0068080C"/>
    <w:rsid w:val="00A710EE"/>
    <w:rsid w:val="00C41D20"/>
    <w:rsid w:val="00C97B46"/>
    <w:rsid w:val="00C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20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55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7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55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9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0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1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2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57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4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0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2020-07-09T07:12:00Z</cp:lastPrinted>
  <dcterms:created xsi:type="dcterms:W3CDTF">2020-07-07T08:12:00Z</dcterms:created>
  <dcterms:modified xsi:type="dcterms:W3CDTF">2020-07-09T07:13:00Z</dcterms:modified>
</cp:coreProperties>
</file>